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9E" w:rsidRDefault="0029509E" w:rsidP="0029509E">
      <w:pPr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>
        <w:rPr>
          <w:rFonts w:ascii="Times New Roman" w:eastAsia="Calibri" w:hAnsi="Times New Roman" w:cs="Times New Roman"/>
          <w:b/>
          <w:sz w:val="36"/>
          <w:szCs w:val="40"/>
        </w:rPr>
        <w:t>ДНЕВЕН РЕД ЗА ЗАСЕДАНИЕ НА ОИК – БАТАК НА 2</w:t>
      </w:r>
      <w:r w:rsidR="0058753F">
        <w:rPr>
          <w:rFonts w:ascii="Times New Roman" w:eastAsia="Calibri" w:hAnsi="Times New Roman" w:cs="Times New Roman"/>
          <w:b/>
          <w:sz w:val="36"/>
          <w:szCs w:val="40"/>
        </w:rPr>
        <w:t>5</w:t>
      </w:r>
      <w:r>
        <w:rPr>
          <w:rFonts w:ascii="Times New Roman" w:eastAsia="Calibri" w:hAnsi="Times New Roman" w:cs="Times New Roman"/>
          <w:b/>
          <w:sz w:val="36"/>
          <w:szCs w:val="40"/>
        </w:rPr>
        <w:t>.0</w:t>
      </w:r>
      <w:r w:rsidR="0058753F">
        <w:rPr>
          <w:rFonts w:ascii="Times New Roman" w:eastAsia="Calibri" w:hAnsi="Times New Roman" w:cs="Times New Roman"/>
          <w:b/>
          <w:sz w:val="36"/>
          <w:szCs w:val="40"/>
        </w:rPr>
        <w:t>1</w:t>
      </w:r>
      <w:r>
        <w:rPr>
          <w:rFonts w:ascii="Times New Roman" w:eastAsia="Calibri" w:hAnsi="Times New Roman" w:cs="Times New Roman"/>
          <w:b/>
          <w:sz w:val="36"/>
          <w:szCs w:val="40"/>
        </w:rPr>
        <w:t>.202</w:t>
      </w:r>
      <w:r w:rsidR="0058753F">
        <w:rPr>
          <w:rFonts w:ascii="Times New Roman" w:eastAsia="Calibri" w:hAnsi="Times New Roman" w:cs="Times New Roman"/>
          <w:b/>
          <w:sz w:val="36"/>
          <w:szCs w:val="40"/>
        </w:rPr>
        <w:t>2</w:t>
      </w:r>
      <w:r>
        <w:rPr>
          <w:rFonts w:ascii="Times New Roman" w:eastAsia="Calibri" w:hAnsi="Times New Roman" w:cs="Times New Roman"/>
          <w:b/>
          <w:sz w:val="36"/>
          <w:szCs w:val="40"/>
        </w:rPr>
        <w:t xml:space="preserve"> г.</w:t>
      </w: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Pr="0029509E" w:rsidRDefault="0029509E" w:rsidP="002950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>
        <w:rPr>
          <w:rFonts w:eastAsia="Calibri"/>
        </w:rPr>
        <w:t xml:space="preserve">Приемане на Решение относно </w:t>
      </w:r>
      <w:r w:rsidR="0058753F">
        <w:rPr>
          <w:color w:val="333333"/>
          <w:szCs w:val="21"/>
        </w:rPr>
        <w:t>оставката</w:t>
      </w:r>
      <w:r w:rsidRPr="00383FC3">
        <w:rPr>
          <w:color w:val="333333"/>
          <w:szCs w:val="21"/>
        </w:rPr>
        <w:t xml:space="preserve"> на Мария Ангелова Климентова </w:t>
      </w:r>
      <w:bookmarkStart w:id="0" w:name="_GoBack"/>
      <w:bookmarkEnd w:id="0"/>
      <w:r w:rsidRPr="00383FC3">
        <w:rPr>
          <w:color w:val="333333"/>
          <w:szCs w:val="21"/>
        </w:rPr>
        <w:t>за общинск</w:t>
      </w:r>
      <w:r>
        <w:rPr>
          <w:color w:val="333333"/>
          <w:szCs w:val="21"/>
        </w:rPr>
        <w:t>и съветник от Листата на ПП АБВ</w:t>
      </w:r>
      <w:r>
        <w:rPr>
          <w:color w:val="333333"/>
          <w:sz w:val="21"/>
          <w:szCs w:val="21"/>
          <w:shd w:val="clear" w:color="auto" w:fill="FFFFFF"/>
        </w:rPr>
        <w:t>.</w:t>
      </w:r>
    </w:p>
    <w:p w:rsidR="0029509E" w:rsidRDefault="0029509E" w:rsidP="0029509E">
      <w:pPr>
        <w:pStyle w:val="a3"/>
        <w:spacing w:line="480" w:lineRule="auto"/>
        <w:ind w:left="1065"/>
      </w:pPr>
    </w:p>
    <w:p w:rsidR="0029509E" w:rsidRDefault="0029509E" w:rsidP="0029509E">
      <w:pPr>
        <w:pStyle w:val="a3"/>
        <w:numPr>
          <w:ilvl w:val="0"/>
          <w:numId w:val="1"/>
        </w:numPr>
      </w:pPr>
      <w:r>
        <w:t xml:space="preserve"> Разни </w:t>
      </w: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29509E" w:rsidRDefault="0029509E" w:rsidP="0029509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Председател на ОИК – БАТАК:</w:t>
      </w:r>
    </w:p>
    <w:p w:rsidR="0029509E" w:rsidRDefault="0029509E" w:rsidP="0029509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Петрунка  Домусчиева</w:t>
      </w:r>
    </w:p>
    <w:p w:rsidR="0029509E" w:rsidRDefault="0029509E" w:rsidP="0029509E">
      <w:pPr>
        <w:rPr>
          <w:rFonts w:ascii="Times New Roman" w:hAnsi="Times New Roman" w:cs="Times New Roman"/>
          <w:sz w:val="24"/>
          <w:szCs w:val="24"/>
        </w:rPr>
      </w:pPr>
    </w:p>
    <w:p w:rsidR="003F6434" w:rsidRDefault="003F6434"/>
    <w:sectPr w:rsidR="003F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B"/>
    <w:rsid w:val="0029509E"/>
    <w:rsid w:val="003F6434"/>
    <w:rsid w:val="0058753F"/>
    <w:rsid w:val="00BD23BB"/>
    <w:rsid w:val="00D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9F1E"/>
  <w15:chartTrackingRefBased/>
  <w15:docId w15:val="{3F45D9D6-7D56-481D-B01D-77971A9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9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4</cp:revision>
  <dcterms:created xsi:type="dcterms:W3CDTF">2021-05-14T12:21:00Z</dcterms:created>
  <dcterms:modified xsi:type="dcterms:W3CDTF">2022-01-25T06:35:00Z</dcterms:modified>
</cp:coreProperties>
</file>