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F1" w:rsidRDefault="00B12FF1" w:rsidP="00B12F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28</w:t>
      </w:r>
      <w:r>
        <w:rPr>
          <w:rFonts w:ascii="Times New Roman" w:eastAsia="Calibri" w:hAnsi="Times New Roman" w:cs="Times New Roman"/>
          <w:b/>
          <w:sz w:val="40"/>
          <w:szCs w:val="40"/>
        </w:rPr>
        <w:t>.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B12FF1" w:rsidRDefault="00B12FF1" w:rsidP="00B12F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2FF1" w:rsidRPr="00B12FF1" w:rsidRDefault="00B12FF1" w:rsidP="00B12F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  <w:sz w:val="40"/>
          <w:szCs w:val="36"/>
        </w:rPr>
      </w:pPr>
      <w:r w:rsidRPr="00B12FF1">
        <w:rPr>
          <w:rFonts w:eastAsia="Calibri"/>
          <w:color w:val="000000" w:themeColor="text1"/>
          <w:sz w:val="28"/>
        </w:rPr>
        <w:t xml:space="preserve">Възражение от Георги Петров </w:t>
      </w:r>
      <w:proofErr w:type="spellStart"/>
      <w:r w:rsidRPr="00B12FF1">
        <w:rPr>
          <w:rFonts w:eastAsia="Calibri"/>
          <w:color w:val="000000" w:themeColor="text1"/>
          <w:sz w:val="28"/>
        </w:rPr>
        <w:t>Керелов</w:t>
      </w:r>
      <w:proofErr w:type="spellEnd"/>
      <w:r w:rsidRPr="00B12FF1">
        <w:rPr>
          <w:rFonts w:eastAsia="Calibri"/>
          <w:color w:val="000000" w:themeColor="text1"/>
          <w:sz w:val="28"/>
        </w:rPr>
        <w:t xml:space="preserve"> – </w:t>
      </w:r>
      <w:proofErr w:type="spellStart"/>
      <w:r w:rsidRPr="00B12FF1">
        <w:rPr>
          <w:rFonts w:eastAsia="Calibri"/>
          <w:color w:val="000000" w:themeColor="text1"/>
          <w:sz w:val="28"/>
        </w:rPr>
        <w:t>преупълномощен</w:t>
      </w:r>
      <w:proofErr w:type="spellEnd"/>
      <w:r w:rsidRPr="00B12FF1">
        <w:rPr>
          <w:rFonts w:eastAsia="Calibri"/>
          <w:color w:val="000000" w:themeColor="text1"/>
          <w:sz w:val="28"/>
        </w:rPr>
        <w:t xml:space="preserve"> представител на Българска социалистическа партия.</w:t>
      </w:r>
    </w:p>
    <w:p w:rsidR="00B12FF1" w:rsidRPr="00B12FF1" w:rsidRDefault="00B12FF1" w:rsidP="00B12FF1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eastAsia="Calibri"/>
          <w:color w:val="333333"/>
          <w:sz w:val="40"/>
          <w:szCs w:val="36"/>
        </w:rPr>
      </w:pPr>
    </w:p>
    <w:p w:rsidR="00B12FF1" w:rsidRDefault="00B12FF1" w:rsidP="00B12F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>
        <w:rPr>
          <w:rFonts w:eastAsia="Calibri"/>
          <w:sz w:val="36"/>
          <w:szCs w:val="36"/>
        </w:rPr>
        <w:t>Разн</w:t>
      </w:r>
      <w:r>
        <w:rPr>
          <w:rFonts w:eastAsia="Calibri"/>
          <w:color w:val="333333"/>
          <w:sz w:val="36"/>
          <w:szCs w:val="36"/>
        </w:rPr>
        <w:t>и</w:t>
      </w:r>
    </w:p>
    <w:p w:rsidR="00B12FF1" w:rsidRDefault="00B12FF1" w:rsidP="00B12FF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B12FF1" w:rsidRDefault="00B12FF1" w:rsidP="00B12FF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FF1" w:rsidRDefault="00B12FF1" w:rsidP="00B12FF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FF1" w:rsidRDefault="00B12FF1" w:rsidP="00B12FF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Председател на ОИК – БАТАК:</w:t>
      </w:r>
    </w:p>
    <w:p w:rsidR="00B12FF1" w:rsidRDefault="00B12FF1" w:rsidP="00B12FF1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Христина Домусчиева</w:t>
      </w:r>
    </w:p>
    <w:p w:rsidR="00E53AC4" w:rsidRDefault="00E53AC4"/>
    <w:sectPr w:rsidR="00E53AC4" w:rsidSect="00E5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136EE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FF1"/>
    <w:rsid w:val="00AF3E49"/>
    <w:rsid w:val="00B12FF1"/>
    <w:rsid w:val="00E5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1"/>
    <w:pPr>
      <w:spacing w:after="200" w:line="276" w:lineRule="auto"/>
      <w:ind w:firstLine="0"/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2F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</cp:revision>
  <dcterms:created xsi:type="dcterms:W3CDTF">2015-10-28T14:52:00Z</dcterms:created>
  <dcterms:modified xsi:type="dcterms:W3CDTF">2015-10-28T14:53:00Z</dcterms:modified>
</cp:coreProperties>
</file>